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176" w:tblpY="51"/>
        <w:tblW w:w="16409" w:type="dxa"/>
        <w:tblLook w:val="04A0" w:firstRow="1" w:lastRow="0" w:firstColumn="1" w:lastColumn="0" w:noHBand="0" w:noVBand="1"/>
      </w:tblPr>
      <w:tblGrid>
        <w:gridCol w:w="8188"/>
        <w:gridCol w:w="8221"/>
      </w:tblGrid>
      <w:tr w:rsidR="004938B4" w:rsidRPr="00F12BFE" w:rsidTr="004B4188">
        <w:trPr>
          <w:trHeight w:val="8212"/>
        </w:trPr>
        <w:tc>
          <w:tcPr>
            <w:tcW w:w="8188" w:type="dxa"/>
          </w:tcPr>
          <w:p w:rsidR="004938B4" w:rsidRPr="00F12BFE" w:rsidRDefault="004938B4" w:rsidP="00A44A77">
            <w:pPr>
              <w:ind w:right="22"/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Қарағанды облысы білім басқармасының Қарағ</w:t>
            </w:r>
            <w:r>
              <w:rPr>
                <w:b/>
                <w:sz w:val="22"/>
                <w:szCs w:val="22"/>
                <w:lang w:val="kk-KZ"/>
              </w:rPr>
              <w:t>анды қаласы білім бөлімінің «№56 негізгі орта мектебі</w:t>
            </w:r>
            <w:r w:rsidRPr="00F12BFE">
              <w:rPr>
                <w:b/>
                <w:sz w:val="22"/>
                <w:szCs w:val="22"/>
                <w:lang w:val="kk-KZ"/>
              </w:rPr>
              <w:t>» мемлекеттік мекемесі  азаматтық қызметкерлер лауазымдарының бос орындарына орналасуға конкурс жариялайды.</w:t>
            </w:r>
          </w:p>
          <w:p w:rsidR="004938B4" w:rsidRPr="00F12BFE" w:rsidRDefault="004938B4" w:rsidP="00C671BF">
            <w:pPr>
              <w:ind w:left="-360" w:right="22" w:firstLine="360"/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4938B4" w:rsidRPr="00F0796C" w:rsidRDefault="004938B4" w:rsidP="00A44A77">
            <w:pPr>
              <w:pStyle w:val="1"/>
              <w:numPr>
                <w:ilvl w:val="0"/>
                <w:numId w:val="1"/>
              </w:numPr>
              <w:ind w:left="567" w:right="34" w:hanging="283"/>
              <w:outlineLvl w:val="0"/>
              <w:rPr>
                <w:sz w:val="22"/>
                <w:szCs w:val="22"/>
                <w:u w:val="single"/>
              </w:rPr>
            </w:pPr>
            <w:r w:rsidRPr="00F12BFE">
              <w:rPr>
                <w:bCs/>
                <w:sz w:val="22"/>
                <w:szCs w:val="22"/>
                <w:u w:val="single"/>
              </w:rPr>
              <w:t xml:space="preserve">Лауазым: </w:t>
            </w:r>
            <w:r w:rsidR="007B50B1" w:rsidRPr="007B50B1">
              <w:rPr>
                <w:bCs/>
                <w:sz w:val="22"/>
                <w:szCs w:val="22"/>
                <w:u w:val="single"/>
              </w:rPr>
              <w:t xml:space="preserve">ОРЫС </w:t>
            </w:r>
            <w:r w:rsidR="00DF7724">
              <w:rPr>
                <w:bCs/>
                <w:sz w:val="22"/>
                <w:szCs w:val="22"/>
                <w:u w:val="single"/>
              </w:rPr>
              <w:t>ТІЛ</w:t>
            </w:r>
            <w:r>
              <w:rPr>
                <w:bCs/>
                <w:sz w:val="22"/>
                <w:szCs w:val="22"/>
                <w:u w:val="single"/>
              </w:rPr>
              <w:t>ДЕ ОҚЫ</w:t>
            </w:r>
            <w:r w:rsidR="00DF7724">
              <w:rPr>
                <w:bCs/>
                <w:sz w:val="22"/>
                <w:szCs w:val="22"/>
                <w:u w:val="single"/>
              </w:rPr>
              <w:t>ТЫЛАТЫН</w:t>
            </w:r>
            <w:r>
              <w:rPr>
                <w:bCs/>
                <w:sz w:val="22"/>
                <w:szCs w:val="22"/>
                <w:u w:val="single"/>
              </w:rPr>
              <w:t xml:space="preserve"> СЫНЫП</w:t>
            </w:r>
            <w:r w:rsidR="00DF7724">
              <w:rPr>
                <w:bCs/>
                <w:sz w:val="22"/>
                <w:szCs w:val="22"/>
                <w:u w:val="single"/>
              </w:rPr>
              <w:t>ТАРҒА</w:t>
            </w:r>
            <w:r>
              <w:rPr>
                <w:bCs/>
                <w:sz w:val="22"/>
                <w:szCs w:val="22"/>
                <w:u w:val="single"/>
              </w:rPr>
              <w:t xml:space="preserve"> </w:t>
            </w:r>
            <w:r w:rsidR="007B50B1" w:rsidRPr="007B50B1">
              <w:rPr>
                <w:sz w:val="22"/>
                <w:szCs w:val="22"/>
                <w:u w:val="single"/>
              </w:rPr>
              <w:t>ДЕНЕ ШЫНЫ</w:t>
            </w:r>
            <w:r w:rsidR="007B50B1">
              <w:rPr>
                <w:sz w:val="22"/>
                <w:szCs w:val="22"/>
                <w:u w:val="single"/>
              </w:rPr>
              <w:t>ҚТЫРУ</w:t>
            </w:r>
            <w:r w:rsidR="00DF7724">
              <w:rPr>
                <w:sz w:val="22"/>
                <w:szCs w:val="22"/>
                <w:u w:val="single"/>
              </w:rPr>
              <w:t xml:space="preserve"> ПӘНІ МҰҒАЛІМІ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 w:rsidRPr="00F12BFE">
              <w:rPr>
                <w:sz w:val="22"/>
                <w:szCs w:val="22"/>
                <w:u w:val="single"/>
              </w:rPr>
              <w:t>- 1 бірлік</w:t>
            </w:r>
          </w:p>
          <w:p w:rsidR="004938B4" w:rsidRPr="00F12BFE" w:rsidRDefault="004938B4" w:rsidP="00C671BF">
            <w:pPr>
              <w:pStyle w:val="1"/>
              <w:ind w:right="-104" w:firstLine="0"/>
              <w:outlineLvl w:val="0"/>
              <w:rPr>
                <w:b w:val="0"/>
                <w:bCs/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Атауы: 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Қарағанды облысы білім басқармасының Қарағанды қаласы білім бөлімінің  </w:t>
            </w:r>
            <w:r w:rsidR="00A77943">
              <w:rPr>
                <w:bCs/>
                <w:sz w:val="22"/>
                <w:szCs w:val="22"/>
              </w:rPr>
              <w:t>«№56</w:t>
            </w:r>
            <w:r w:rsidRPr="00F12BF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</w:rPr>
              <w:t>»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  коммуналдық мемлекеттік мекемесі. </w:t>
            </w:r>
          </w:p>
          <w:p w:rsidR="004938B4" w:rsidRPr="00F12BFE" w:rsidRDefault="004938B4" w:rsidP="00C671BF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="000C38E2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:rsidR="004938B4" w:rsidRPr="00F12BFE" w:rsidRDefault="004938B4" w:rsidP="00C671BF">
            <w:pPr>
              <w:ind w:right="-108"/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bCs/>
                <w:sz w:val="22"/>
                <w:szCs w:val="22"/>
                <w:lang w:val="kk-KZ"/>
              </w:rPr>
              <w:t xml:space="preserve">Орналасқан орны(мекен-жайы): </w:t>
            </w:r>
            <w:r w:rsidRPr="00F12BFE">
              <w:rPr>
                <w:bCs/>
                <w:sz w:val="22"/>
                <w:szCs w:val="22"/>
                <w:lang w:val="kk-KZ"/>
              </w:rPr>
              <w:t>100001,</w:t>
            </w:r>
            <w:r w:rsidR="000C38E2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Қарағанды</w:t>
            </w:r>
            <w:r w:rsidR="000C38E2">
              <w:rPr>
                <w:sz w:val="22"/>
                <w:szCs w:val="22"/>
                <w:lang w:val="kk-KZ"/>
              </w:rPr>
              <w:t xml:space="preserve"> облысы, Қарағанды</w:t>
            </w:r>
            <w:r w:rsidRPr="00F12BFE">
              <w:rPr>
                <w:sz w:val="22"/>
                <w:szCs w:val="22"/>
                <w:lang w:val="kk-KZ"/>
              </w:rPr>
              <w:t xml:space="preserve"> қаласы,  </w:t>
            </w:r>
            <w:r w:rsidR="000C38E2">
              <w:rPr>
                <w:sz w:val="22"/>
                <w:szCs w:val="22"/>
                <w:lang w:val="kk-KZ"/>
              </w:rPr>
              <w:t>Әлихан Бөкейхан</w:t>
            </w:r>
            <w:r w:rsidRPr="00F12BFE">
              <w:rPr>
                <w:sz w:val="22"/>
                <w:szCs w:val="22"/>
                <w:lang w:val="kk-KZ"/>
              </w:rPr>
              <w:t xml:space="preserve"> ауданы, </w:t>
            </w:r>
            <w:r>
              <w:rPr>
                <w:sz w:val="22"/>
                <w:szCs w:val="22"/>
                <w:lang w:val="kk-KZ"/>
              </w:rPr>
              <w:t>Днепровская  көшесі, 14 құрылыс, телефон 47-13-60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0"/>
              <w:gridCol w:w="1127"/>
              <w:gridCol w:w="2314"/>
              <w:gridCol w:w="3751"/>
            </w:tblGrid>
            <w:tr w:rsidR="004938B4" w:rsidRPr="00F12257" w:rsidTr="00C671BF">
              <w:trPr>
                <w:cantSplit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F1225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Буын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F1225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Саты</w:t>
                  </w:r>
                </w:p>
              </w:tc>
              <w:tc>
                <w:tcPr>
                  <w:tcW w:w="6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F1225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Қызмет атқарған жылдарына байланысты лауазымдық жалақысы</w:t>
                  </w:r>
                  <w:r w:rsidR="000C38E2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(теңге)</w:t>
                  </w:r>
                </w:p>
              </w:tc>
            </w:tr>
            <w:tr w:rsidR="004938B4" w:rsidRPr="00F12257" w:rsidTr="00C671BF"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F538C3" w:rsidP="00F1225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F1225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санатсыз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F1225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бастап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F1225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дейін</w:t>
                  </w:r>
                </w:p>
              </w:tc>
            </w:tr>
            <w:tr w:rsidR="004938B4" w:rsidRPr="00F12257" w:rsidTr="00C671BF">
              <w:tc>
                <w:tcPr>
                  <w:tcW w:w="7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F1225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7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F1225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E75212" w:rsidP="00F1225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10000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E75212" w:rsidP="00F1225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10000</w:t>
                  </w:r>
                </w:p>
              </w:tc>
            </w:tr>
          </w:tbl>
          <w:p w:rsidR="004938B4" w:rsidRPr="00F12BFE" w:rsidRDefault="004938B4" w:rsidP="00C671B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1) 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тиісті бейін бойынша жоғары (жоғары оқу орнынан кейінгі) педагогикалық немесе өзге де кәсіптік білім немесе педагогикалық қайта даярлауды растайтын құжат;  педагогикалық жұмыс өтіліне талап қойылмайды немесе тиісті бейін бойынша техникалық және кәсіптік педагогикалық білімі, еңбек өтіліне талап қойылмайды;</w:t>
            </w:r>
          </w:p>
          <w:p w:rsidR="004938B4" w:rsidRPr="00F12BFE" w:rsidRDefault="004938B4" w:rsidP="00C671BF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F12BFE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pacing w:val="2"/>
                <w:sz w:val="22"/>
                <w:szCs w:val="22"/>
                <w:lang w:val="kk-KZ"/>
              </w:rPr>
              <w:t xml:space="preserve">     Лауазымдық міндеттері: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Оқытылатын пәннің ерекшелігін ескере отырып, білім алушыларды мемлекеттік жалпыға міндетті білім беру стандарттарына сәйкес және "Құндылықтарға негізделген білім беру" тұжырымдамасының негізінде оқыту мен тәрбиелеуді жүзеге асырады,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білім алушы мен тәрбиеленуші тұлғасының жалпы мәдениетін қалыптастыруға және оның әлеуметтенуіне ықпал етеді, білім алушының жеке қабілеттерін анықтайды және дамытуға ықпал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Оқытудың жаңа тәсілдерін, тиімді түрлерін, әдістері мен құралдарын қолданады.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Қысқа мерзімді жоспарларды, бөлімдер мен тоқсанның суммативті бағалауға арналған тапсырмаларды жасайды.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Электронды журналдарды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Жалпыға міндетті білім беру стандарттарында көзделген оқушылар мен деңгейден төмен емес тәрбиеленушілердің пәндік нәтижелерін, отбасылық-қызметтік, тұлғалық жетістіктерін қамтамасыз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Оқу бағдарламаларын әзірлеуге және орындауға қатысады, оқу жоспары мен оқу процесінің кестесіне сәйкес олардың толық көлемде іске асырылуын қамтамасыз етеді.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>Әдістемелік бірлестіктердің, мұғалімдер қауымдастығының, әдістемелік, педагогикалық кеңестердің, желілік қоғамдастықтардың отырыстарына қатысады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lastRenderedPageBreak/>
              <w:t xml:space="preserve">       Білім алушылардың, тәрбиеленушілердің жеке қабілеттерін, қызығушылықтары мен бейімділігін зерттейді. 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>Арнайы білім беру ұйымдарында оқытылатын пәннің ерекшелігін ескере отырып, дамудағы ауытқуларды барынша еңсеруге бағытталған білім алушыларды, тәрбиеленушілерді оқыту және тәрбиелеу бойынша жұмысты жүзеге асырады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арналған педагогикалық консилиумдарға қатысады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кеңес береді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Кәсіби құзыреттілікті, оның ішінде ақпараттық-коммуникациялық құзыреттілікті арттырады. Еңбек қауіпсіздігі және еңбекті қорғау, өртке қарсы қорғау ережелерін орындайды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кезеңінде білім алушылардың өмірі мен денсаулығын сақтауды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Ата-аналармен немесе оларды алмастыратын тұлғалармен ынтымақтастықты жүзеге асырады.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Жабдықты пайдалану кезінде қауіпсіздік техникасы талаптарын орындайды.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кезінде балалардың өмірі мен денсаулығын сақтау үшін қажетті жағдайлар жасауды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Тізбесін білім беру саласындағы уәкілетті орган бекіткен құжаттарды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ұйымдарында "Құндылықтарға негізделген білім беру" тұжырымдамасын білім беру процесінде барлық нысандар, оның ішінде балалар отбасыларының қатысуымен енгізеді. 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      Білім алушылар, тәрбиеленушілер, арасында академиялық адалдық қағидаларын, сыбайлас жемқорлыққа қарсы мәдениеттің алдын алады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.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</w:t>
            </w: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Білуге міндетті: </w:t>
            </w:r>
          </w:p>
          <w:p w:rsidR="004938B4" w:rsidRPr="00F12BFE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Қазақстан Республикасының Конституциясын, Қазақстан Республикасының Еңбек Кодексін, Қазақстан Республикасының "Білім туралы", "Педагог мәртебесі туралы", "Сыбайлас жемқорлыққа қарсы іс-қимыл туралы", "Қазақстан Республикасындағы тіл туралы" Заңдарын,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sz w:val="22"/>
                <w:szCs w:val="22"/>
                <w:lang w:val="kk-KZ"/>
              </w:rPr>
              <w:t>оқу пәнінің мазмұны, оқу-тәрбие процесі, оқыту және бағалау әдістемесін;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педагогика мен психологияны,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пәнді оқыту әдістемесін, тәрбие жұмысын, оқыту құралдарын және олардың дидактикалық мүмкіндіктерін,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оқу кабинеттері мен қосалқы үй-жайларды жабдықтауға қойылатын талаптарды,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еңбекті қорғау, қауіпсіздік техникасы және өртке қарсы қорғау ережелері мен нормалары, санитарлық ережелер мен нормаларды.</w:t>
            </w:r>
          </w:p>
          <w:p w:rsidR="004938B4" w:rsidRPr="00F12BFE" w:rsidRDefault="004938B4" w:rsidP="00C671B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талаптар: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1) осы Қағидалардың 10-қосымшасына сәйкес нысан бойынша қоса берілетін құжаттардың тізбесін көрсете отырып, конкурсқа қатысу туралы өтініш;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lastRenderedPageBreak/>
              <w:t>2)жеке басын куәландыратын құжат немесе цифрлық құжаттар сервисінен электрондық құжат (сәйкестендіру үшін);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3) кадрларды есепке алу бойынша толтырылған жеке іс парағы (нақты тұрғылықты мекенжайы мен байланыс телефондары көрсетілген – болған жағдайда);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5) еңбек қызметін растайтын құжаттың көшірмесі (бар болса);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6) Қазақстан Республикасы Денсаулық сақтау министрінің міндетін атқарушының 2020 жылғы 30 қазандағы "Денсаулық сақтау саласындағы есепке алу құжаттамасының нысандарын бекіту туралы" №ҚР ДСМ-175/2020 бұйрығымен (Нормативтік құқықтық актілерді мемлекеттік тіркеу тізілімінде № 21579 болып тіркелген) бекітілген нысан бойынша денсаулық жағдайы туралы анықтама;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7) Психоневрологиялық ұйымнан анықтама;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8) Наркологиялық ұйымнан анықтама;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9) ұлттық біліктілік тестілеу сертификаты (бұдан әрі -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10) 11-қосымшаға сәйкес нысан бойынша педагогтің бос немесе уақытша бос лауазымына кандидаттың толтырылған бағалау парағы;</w:t>
            </w:r>
          </w:p>
          <w:p w:rsidR="004938B4" w:rsidRPr="00F12BFE" w:rsidRDefault="004938B4" w:rsidP="00C671BF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Конкурсты өткізу мекен жайы: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100001, </w:t>
            </w:r>
            <w:r w:rsidRPr="00F12BFE">
              <w:rPr>
                <w:sz w:val="22"/>
                <w:szCs w:val="22"/>
                <w:lang w:val="kk-KZ"/>
              </w:rPr>
              <w:t>Қарағанды</w:t>
            </w:r>
            <w:r w:rsidR="004B4188">
              <w:rPr>
                <w:sz w:val="22"/>
                <w:szCs w:val="22"/>
                <w:lang w:val="kk-KZ"/>
              </w:rPr>
              <w:t xml:space="preserve">  қаласы, </w:t>
            </w:r>
            <w:r w:rsidR="000C38E2">
              <w:rPr>
                <w:sz w:val="22"/>
                <w:szCs w:val="22"/>
                <w:lang w:val="kk-KZ"/>
              </w:rPr>
              <w:t>Әлихан Бөк</w:t>
            </w:r>
            <w:r w:rsidR="00647A34">
              <w:rPr>
                <w:sz w:val="22"/>
                <w:szCs w:val="22"/>
                <w:lang w:val="kk-KZ"/>
              </w:rPr>
              <w:t>е</w:t>
            </w:r>
            <w:r w:rsidR="000C38E2">
              <w:rPr>
                <w:sz w:val="22"/>
                <w:szCs w:val="22"/>
                <w:lang w:val="kk-KZ"/>
              </w:rPr>
              <w:t xml:space="preserve">йхан </w:t>
            </w:r>
            <w:r w:rsidRPr="00F12BFE">
              <w:rPr>
                <w:sz w:val="22"/>
                <w:szCs w:val="22"/>
                <w:lang w:val="kk-KZ"/>
              </w:rPr>
              <w:t xml:space="preserve">ауданы, </w:t>
            </w:r>
            <w:r>
              <w:rPr>
                <w:sz w:val="22"/>
                <w:szCs w:val="22"/>
                <w:lang w:val="kk-KZ"/>
              </w:rPr>
              <w:t>Днепровская көшесі, 14</w:t>
            </w:r>
            <w:r w:rsidRPr="00F12BFE">
              <w:rPr>
                <w:sz w:val="22"/>
                <w:szCs w:val="22"/>
                <w:lang w:val="kk-KZ"/>
              </w:rPr>
              <w:t xml:space="preserve"> құрылыс, </w:t>
            </w:r>
            <w:r w:rsidRPr="00F12BFE">
              <w:rPr>
                <w:bCs/>
                <w:sz w:val="22"/>
                <w:szCs w:val="22"/>
                <w:lang w:val="kk-KZ"/>
              </w:rPr>
              <w:t>Қарағанды облысы білім басқармасының Қараға</w:t>
            </w:r>
            <w:r>
              <w:rPr>
                <w:bCs/>
                <w:sz w:val="22"/>
                <w:szCs w:val="22"/>
                <w:lang w:val="kk-KZ"/>
              </w:rPr>
              <w:t>нды қаласы білім бөлімінің  «№56</w:t>
            </w:r>
            <w:r w:rsidRPr="00F12BFE">
              <w:rPr>
                <w:bCs/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  <w:lang w:val="kk-KZ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  <w:lang w:val="kk-KZ"/>
              </w:rPr>
              <w:t>»  К</w:t>
            </w:r>
            <w:r w:rsidR="000C38E2">
              <w:rPr>
                <w:color w:val="000000"/>
                <w:sz w:val="22"/>
                <w:szCs w:val="22"/>
                <w:lang w:val="kk-KZ"/>
              </w:rPr>
              <w:t>ММ-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де өткізіледі, байланыс телефоны: 8(7212)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, электронды мекенжайы: sch5</w:t>
            </w:r>
            <w:r>
              <w:rPr>
                <w:color w:val="000000"/>
                <w:sz w:val="22"/>
                <w:szCs w:val="22"/>
                <w:lang w:val="kk-KZ"/>
              </w:rPr>
              <w:t>6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</w:p>
          <w:p w:rsidR="004938B4" w:rsidRPr="00F12BFE" w:rsidRDefault="004938B4" w:rsidP="00C671BF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  <w:r w:rsidR="000C38E2">
              <w:rPr>
                <w:b/>
                <w:color w:val="000000"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түскі үзіліспен сағат 09.00-ден 16.00-ға дейін  жүзеге асырылады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:rsidR="004938B4" w:rsidRDefault="004938B4" w:rsidP="00C671BF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4B4188" w:rsidRDefault="004B4188" w:rsidP="00C671BF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4B4188" w:rsidRPr="00F12BFE" w:rsidRDefault="004B4188" w:rsidP="00C671BF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4938B4" w:rsidRPr="00F12BFE" w:rsidRDefault="004938B4" w:rsidP="00C671BF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 қабылдау басталған күн, уақыты: </w:t>
            </w:r>
            <w:r w:rsidR="00F12257">
              <w:rPr>
                <w:b/>
                <w:sz w:val="22"/>
                <w:szCs w:val="22"/>
                <w:lang w:val="kk-KZ"/>
              </w:rPr>
              <w:t>22</w:t>
            </w:r>
            <w:r w:rsidR="000C38E2">
              <w:rPr>
                <w:b/>
                <w:sz w:val="22"/>
                <w:szCs w:val="22"/>
                <w:lang w:val="kk-KZ"/>
              </w:rPr>
              <w:t>.11</w:t>
            </w:r>
            <w:r w:rsidR="00F92FC9">
              <w:rPr>
                <w:b/>
                <w:sz w:val="22"/>
                <w:szCs w:val="22"/>
                <w:lang w:val="kk-KZ"/>
              </w:rPr>
              <w:t>.</w:t>
            </w:r>
            <w:r w:rsidR="000C38E2">
              <w:rPr>
                <w:b/>
                <w:sz w:val="22"/>
                <w:szCs w:val="22"/>
                <w:lang w:val="kk-KZ"/>
              </w:rPr>
              <w:t>2023ж.,</w:t>
            </w:r>
            <w:r w:rsidR="004B4188">
              <w:rPr>
                <w:b/>
                <w:sz w:val="22"/>
                <w:szCs w:val="22"/>
                <w:lang w:val="kk-KZ"/>
              </w:rPr>
              <w:t xml:space="preserve"> </w:t>
            </w:r>
            <w:r w:rsidR="000C38E2">
              <w:rPr>
                <w:b/>
                <w:sz w:val="22"/>
                <w:szCs w:val="22"/>
                <w:lang w:val="kk-KZ"/>
              </w:rPr>
              <w:t>09.00сағ.-16</w:t>
            </w:r>
            <w:r w:rsidRPr="00F12BFE">
              <w:rPr>
                <w:b/>
                <w:sz w:val="22"/>
                <w:szCs w:val="22"/>
                <w:lang w:val="kk-KZ"/>
              </w:rPr>
              <w:t>.00сағ.</w:t>
            </w:r>
          </w:p>
          <w:p w:rsidR="004938B4" w:rsidRPr="00F12BFE" w:rsidRDefault="004938B4" w:rsidP="00C671BF">
            <w:pPr>
              <w:tabs>
                <w:tab w:val="left" w:pos="142"/>
              </w:tabs>
              <w:ind w:right="-104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қабылдау аяқталған  күн, уақыты: </w:t>
            </w:r>
            <w:r w:rsidR="00F12257">
              <w:rPr>
                <w:b/>
                <w:sz w:val="22"/>
                <w:szCs w:val="22"/>
                <w:lang w:val="kk-KZ"/>
              </w:rPr>
              <w:t>30</w:t>
            </w:r>
            <w:r w:rsidR="000C38E2">
              <w:rPr>
                <w:b/>
                <w:sz w:val="22"/>
                <w:szCs w:val="22"/>
                <w:lang w:val="kk-KZ"/>
              </w:rPr>
              <w:t>.11.2023ж., 16</w:t>
            </w:r>
            <w:r w:rsidR="00142F3C">
              <w:rPr>
                <w:b/>
                <w:sz w:val="22"/>
                <w:szCs w:val="22"/>
                <w:lang w:val="kk-KZ"/>
              </w:rPr>
              <w:t>.00сағ.</w:t>
            </w:r>
          </w:p>
        </w:tc>
        <w:tc>
          <w:tcPr>
            <w:tcW w:w="8221" w:type="dxa"/>
          </w:tcPr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F12BFE">
              <w:rPr>
                <w:b/>
                <w:sz w:val="22"/>
                <w:szCs w:val="22"/>
              </w:rPr>
              <w:t xml:space="preserve">» отдела </w:t>
            </w:r>
            <w:proofErr w:type="gramStart"/>
            <w:r w:rsidRPr="00F12BFE">
              <w:rPr>
                <w:b/>
                <w:sz w:val="22"/>
                <w:szCs w:val="22"/>
              </w:rPr>
              <w:t>образования Караганды управления образования Карагандинской области</w:t>
            </w:r>
            <w:proofErr w:type="gramEnd"/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</w:rPr>
              <w:t xml:space="preserve">объявляет конкурс на занятие </w:t>
            </w:r>
            <w:proofErr w:type="spellStart"/>
            <w:r w:rsidRPr="00F12BFE">
              <w:rPr>
                <w:b/>
                <w:sz w:val="22"/>
                <w:szCs w:val="22"/>
              </w:rPr>
              <w:t>вакантн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 xml:space="preserve">ых </w:t>
            </w:r>
            <w:proofErr w:type="spellStart"/>
            <w:r w:rsidRPr="00F12BFE">
              <w:rPr>
                <w:b/>
                <w:sz w:val="22"/>
                <w:szCs w:val="22"/>
              </w:rPr>
              <w:t>должност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>ей</w:t>
            </w:r>
            <w:r w:rsidRPr="00F12BFE">
              <w:rPr>
                <w:b/>
                <w:sz w:val="22"/>
                <w:szCs w:val="22"/>
              </w:rPr>
              <w:t>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  <w:lang w:val="kk-KZ"/>
              </w:rPr>
            </w:pPr>
          </w:p>
          <w:p w:rsidR="004938B4" w:rsidRPr="00F12BFE" w:rsidRDefault="004938B4" w:rsidP="00C671BF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Должность: </w:t>
            </w:r>
            <w:r w:rsidR="00F92FC9">
              <w:rPr>
                <w:b/>
                <w:sz w:val="22"/>
                <w:szCs w:val="22"/>
                <w:u w:val="single"/>
                <w:lang w:val="kk-KZ"/>
              </w:rPr>
              <w:t>УЧИТЕЛЬ ФИЗИЧЕСКОЙ КУЛЬТУРЫ</w:t>
            </w:r>
            <w:r w:rsidR="00DF7724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="00DF7724">
              <w:rPr>
                <w:b/>
                <w:sz w:val="22"/>
                <w:szCs w:val="22"/>
                <w:u w:val="single"/>
                <w:lang w:val="kk-KZ"/>
              </w:rPr>
              <w:t>В КЛАССАХ С РУС</w:t>
            </w:r>
            <w:r w:rsidR="00F92FC9">
              <w:rPr>
                <w:b/>
                <w:sz w:val="22"/>
                <w:szCs w:val="22"/>
                <w:u w:val="single"/>
                <w:lang w:val="kk-KZ"/>
              </w:rPr>
              <w:t>СКИМ ЯЗЫКОМ ОБУЧЕНИЯ</w:t>
            </w:r>
            <w:r w:rsidR="00DF7724">
              <w:rPr>
                <w:b/>
                <w:sz w:val="22"/>
                <w:szCs w:val="22"/>
                <w:u w:val="single"/>
                <w:lang w:val="kk-KZ"/>
              </w:rPr>
              <w:t xml:space="preserve">  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>– 1 единица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Наименование: </w:t>
            </w:r>
            <w:r w:rsidRPr="00F12BFE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A77943">
              <w:rPr>
                <w:b/>
                <w:sz w:val="22"/>
                <w:szCs w:val="22"/>
              </w:rPr>
              <w:t>«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A77943">
              <w:rPr>
                <w:b/>
                <w:sz w:val="22"/>
                <w:szCs w:val="22"/>
              </w:rPr>
              <w:t>»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F12BFE">
              <w:rPr>
                <w:sz w:val="22"/>
                <w:szCs w:val="22"/>
              </w:rPr>
              <w:t xml:space="preserve">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Основная деятельность</w:t>
            </w:r>
            <w:r w:rsidRPr="00F12BFE">
              <w:rPr>
                <w:sz w:val="22"/>
                <w:szCs w:val="22"/>
              </w:rPr>
              <w:t>:</w:t>
            </w:r>
            <w:r w:rsidRPr="00F12BFE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Местонахождени</w:t>
            </w:r>
            <w:proofErr w:type="gramStart"/>
            <w:r w:rsidRPr="00F12BFE">
              <w:rPr>
                <w:b/>
                <w:sz w:val="22"/>
                <w:szCs w:val="22"/>
              </w:rPr>
              <w:t>е(</w:t>
            </w:r>
            <w:proofErr w:type="gramEnd"/>
            <w:r w:rsidRPr="00F12BFE">
              <w:rPr>
                <w:b/>
                <w:sz w:val="22"/>
                <w:szCs w:val="22"/>
              </w:rPr>
              <w:t>адрес</w:t>
            </w:r>
            <w:r w:rsidRPr="00F12BFE">
              <w:rPr>
                <w:sz w:val="22"/>
                <w:szCs w:val="22"/>
              </w:rPr>
              <w:t xml:space="preserve">): </w:t>
            </w:r>
            <w:r w:rsidRPr="00F12BFE">
              <w:rPr>
                <w:sz w:val="22"/>
                <w:szCs w:val="22"/>
                <w:lang w:val="kk-KZ"/>
              </w:rPr>
              <w:t xml:space="preserve">100001, Карагандинская область, </w:t>
            </w:r>
            <w:r w:rsidRPr="00F12BFE">
              <w:rPr>
                <w:sz w:val="22"/>
                <w:szCs w:val="22"/>
              </w:rPr>
              <w:t>город Караганда,</w:t>
            </w:r>
            <w:r w:rsidR="000C38E2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район</w:t>
            </w:r>
            <w:r w:rsidR="000C38E2">
              <w:rPr>
                <w:sz w:val="22"/>
                <w:szCs w:val="22"/>
                <w:lang w:val="kk-KZ"/>
              </w:rPr>
              <w:t xml:space="preserve"> Алихана Бокейхана</w:t>
            </w:r>
            <w:r w:rsidRPr="00F12BFE">
              <w:rPr>
                <w:sz w:val="22"/>
                <w:szCs w:val="22"/>
                <w:lang w:val="kk-KZ"/>
              </w:rPr>
              <w:t>,</w:t>
            </w:r>
            <w:r w:rsidR="000C38E2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 xml:space="preserve">ул.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 т</w:t>
            </w:r>
            <w:r>
              <w:rPr>
                <w:sz w:val="22"/>
                <w:szCs w:val="22"/>
                <w:lang w:val="kk-KZ"/>
              </w:rPr>
              <w:t>елефон 47-13-60</w:t>
            </w:r>
            <w:r w:rsidRPr="00F12BFE">
              <w:rPr>
                <w:sz w:val="22"/>
                <w:szCs w:val="22"/>
                <w:lang w:val="kk-KZ"/>
              </w:rPr>
              <w:t xml:space="preserve">. 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4"/>
              <w:gridCol w:w="1245"/>
              <w:gridCol w:w="1957"/>
              <w:gridCol w:w="3653"/>
            </w:tblGrid>
            <w:tr w:rsidR="004938B4" w:rsidRPr="00F12BFE" w:rsidTr="00C671BF">
              <w:tc>
                <w:tcPr>
                  <w:tcW w:w="1014" w:type="dxa"/>
                  <w:vMerge w:val="restart"/>
                  <w:shd w:val="clear" w:color="auto" w:fill="auto"/>
                </w:tcPr>
                <w:p w:rsidR="004938B4" w:rsidRPr="00F12BFE" w:rsidRDefault="004938B4" w:rsidP="00F1225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:rsidR="004938B4" w:rsidRPr="00F12BFE" w:rsidRDefault="004938B4" w:rsidP="00F1225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:rsidR="004938B4" w:rsidRPr="00F12BFE" w:rsidRDefault="004938B4" w:rsidP="00F1225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от выслуги лет</w:t>
                  </w:r>
                  <w:r w:rsidR="00A44A77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(тенге)</w:t>
                  </w:r>
                </w:p>
              </w:tc>
            </w:tr>
            <w:tr w:rsidR="004938B4" w:rsidRPr="00F12BFE" w:rsidTr="00C671BF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:rsidR="004938B4" w:rsidRPr="00F12BFE" w:rsidRDefault="004938B4" w:rsidP="00F1225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:rsidR="004938B4" w:rsidRPr="00F12BFE" w:rsidRDefault="004938B4" w:rsidP="00F1225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4938B4" w:rsidP="00F1225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4938B4" w:rsidP="00F1225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4938B4" w:rsidRPr="00F12BFE" w:rsidTr="00C671BF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:rsidR="004938B4" w:rsidRPr="00F12BFE" w:rsidRDefault="00F538C3" w:rsidP="00F1225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4938B4" w:rsidRPr="00F12BFE" w:rsidRDefault="004938B4" w:rsidP="00F1225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категорий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F92FC9" w:rsidP="00F1225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100000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F92FC9" w:rsidP="00F1225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100000</w:t>
                  </w:r>
                </w:p>
              </w:tc>
            </w:tr>
          </w:tbl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стажу;</w:t>
            </w:r>
          </w:p>
          <w:p w:rsidR="004938B4" w:rsidRPr="00F12BFE" w:rsidRDefault="004938B4" w:rsidP="00C671BF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proofErr w:type="gramStart"/>
            <w:r w:rsidRPr="00F12BFE">
              <w:rPr>
                <w:sz w:val="22"/>
                <w:szCs w:val="22"/>
              </w:rPr>
              <w:t>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      </w:r>
            <w:proofErr w:type="gramEnd"/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Использует новые подходы, эффективные формы, методы и средства обучения с учетом индивидуальных потребностей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Составляет краткосрочные планы, задания для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раздел и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четверть.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электронные журналы.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</w:t>
            </w:r>
            <w:proofErr w:type="gramStart"/>
            <w:r w:rsidRPr="00F12BFE">
              <w:rPr>
                <w:sz w:val="22"/>
                <w:szCs w:val="22"/>
              </w:rPr>
              <w:t>Обеспечивает достижение личностных, системно-</w:t>
            </w:r>
            <w:proofErr w:type="spellStart"/>
            <w:r w:rsidRPr="00F12BFE">
              <w:rPr>
                <w:sz w:val="22"/>
                <w:szCs w:val="22"/>
              </w:rPr>
              <w:t>деятельностных</w:t>
            </w:r>
            <w:proofErr w:type="spellEnd"/>
            <w:r w:rsidRPr="00F12BFE">
              <w:rPr>
                <w:sz w:val="22"/>
                <w:szCs w:val="22"/>
              </w:rPr>
              <w:t xml:space="preserve">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      </w:r>
            <w:proofErr w:type="gramEnd"/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разработке и выполнении учебных программ, в том числе программ </w:t>
            </w:r>
            <w:proofErr w:type="gramStart"/>
            <w:r w:rsidRPr="00F12BFE">
              <w:rPr>
                <w:sz w:val="22"/>
                <w:szCs w:val="22"/>
              </w:rPr>
              <w:t>для</w:t>
            </w:r>
            <w:proofErr w:type="gramEnd"/>
            <w:r w:rsidRPr="00F12BFE">
              <w:rPr>
                <w:sz w:val="22"/>
                <w:szCs w:val="22"/>
              </w:rPr>
              <w:t xml:space="preserve"> </w:t>
            </w:r>
            <w:proofErr w:type="gramStart"/>
            <w:r w:rsidRPr="00F12BFE">
              <w:rPr>
                <w:sz w:val="22"/>
                <w:szCs w:val="22"/>
              </w:rPr>
              <w:t>обучающихся</w:t>
            </w:r>
            <w:proofErr w:type="gramEnd"/>
            <w:r w:rsidRPr="00F12BFE">
              <w:rPr>
                <w:sz w:val="22"/>
                <w:szCs w:val="22"/>
              </w:rPr>
              <w:t xml:space="preserve"> с особыми образовательными потребностями, обеспечивает реализацию их в полном объеме в соответствии с учебным планом и графиком учебного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lastRenderedPageBreak/>
              <w:t xml:space="preserve">      Участвует в заседаниях методических объединений, ассоциации учителей, методических, педагогических советов, сетевых сообществ.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Изучает индивидуальные способности, интересы и склонности обучающихся, воспитанников.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педагогических консилиумах для родителей.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Консультирует родителей.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охрану жизни и </w:t>
            </w:r>
            <w:proofErr w:type="gramStart"/>
            <w:r w:rsidRPr="00F12BFE">
              <w:rPr>
                <w:sz w:val="22"/>
                <w:szCs w:val="22"/>
              </w:rPr>
              <w:t>здоровья</w:t>
            </w:r>
            <w:proofErr w:type="gramEnd"/>
            <w:r w:rsidRPr="00F12BFE">
              <w:rPr>
                <w:sz w:val="22"/>
                <w:szCs w:val="22"/>
              </w:rPr>
              <w:t xml:space="preserve"> обучающихся в период образовательного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Осуществляет сотрудничество с родителями или лицами, их заменяющими.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Выполняет требования по безопасности и охране труда при эксплуатации оборудования.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создание необходимых условий для охраны жизни и здоровья детей во время образовательного процесса.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документы, перечень которых утвержден уполномоченным органом в области образования.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Прививает антикоррупционную культуру, принципы академической честности среди обучающихся, воспитанников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Должен знать: </w:t>
            </w:r>
          </w:p>
          <w:p w:rsidR="004938B4" w:rsidRPr="00F12BFE" w:rsidRDefault="004938B4" w:rsidP="000C38E2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</w:t>
            </w:r>
          </w:p>
          <w:p w:rsidR="004938B4" w:rsidRPr="00F12BFE" w:rsidRDefault="004938B4" w:rsidP="000C38E2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содержание учебного предмета, учебно-воспитательного процесса, методики преподавания и оценивания;</w:t>
            </w:r>
          </w:p>
          <w:p w:rsidR="004938B4" w:rsidRPr="00F12BFE" w:rsidRDefault="004938B4" w:rsidP="000C38E2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педагогику и психологию;</w:t>
            </w:r>
          </w:p>
          <w:p w:rsidR="004938B4" w:rsidRPr="00F12BFE" w:rsidRDefault="004938B4" w:rsidP="000C38E2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методику преподавания предмета, воспитательной работы, средства обучения и их дидактические возможности;</w:t>
            </w:r>
          </w:p>
          <w:p w:rsidR="004938B4" w:rsidRPr="00F12BFE" w:rsidRDefault="004938B4" w:rsidP="000C38E2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требования к оборудованию учебных кабинетов и подсобных помещений;</w:t>
            </w:r>
          </w:p>
          <w:p w:rsidR="004938B4" w:rsidRPr="00F12BFE" w:rsidRDefault="004938B4" w:rsidP="000C38E2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основы права и научной организации труда, экономики;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правила по безопасности и охране труда, противопожарной защиты, санитарные правила и нормы.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Для участия в Конкурсе кандидату  необходимо предоставить:</w:t>
            </w:r>
          </w:p>
          <w:p w:rsidR="004938B4" w:rsidRPr="00F12BFE" w:rsidRDefault="004938B4" w:rsidP="000C38E2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1) заявление об участии в конкурсе с указанием перечня прилагаемых </w:t>
            </w:r>
            <w:r w:rsidRPr="00F12BFE">
              <w:rPr>
                <w:sz w:val="22"/>
                <w:szCs w:val="22"/>
              </w:rPr>
              <w:lastRenderedPageBreak/>
              <w:t>документов по форме согласно приложению 10 к настоящим Правилам;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4938B4" w:rsidRPr="00F12BFE" w:rsidRDefault="004938B4" w:rsidP="000C38E2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4938B4" w:rsidRPr="00F12BFE" w:rsidRDefault="004938B4" w:rsidP="000C38E2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5) копию документа, подтверждающую трудовую деятельность (при наличии);</w:t>
            </w:r>
          </w:p>
          <w:p w:rsidR="004938B4" w:rsidRPr="00F12BFE" w:rsidRDefault="004938B4" w:rsidP="000C38E2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      </w:r>
            <w:proofErr w:type="gramStart"/>
            <w:r w:rsidRPr="00F12BFE">
              <w:rPr>
                <w:sz w:val="22"/>
                <w:szCs w:val="22"/>
              </w:rPr>
              <w:t>Р</w:t>
            </w:r>
            <w:proofErr w:type="gramEnd"/>
            <w:r w:rsidRPr="00F12BFE">
              <w:rPr>
                <w:sz w:val="22"/>
                <w:szCs w:val="22"/>
              </w:rPr>
      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4938B4" w:rsidRPr="00F12BFE" w:rsidRDefault="004938B4" w:rsidP="000C38E2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7) справку с психоневрологической организации;</w:t>
            </w:r>
          </w:p>
          <w:p w:rsidR="004938B4" w:rsidRPr="00F12BFE" w:rsidRDefault="004938B4" w:rsidP="000C38E2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8) справку с наркологической организации;</w:t>
            </w:r>
          </w:p>
          <w:p w:rsidR="004938B4" w:rsidRPr="00F12BFE" w:rsidRDefault="004938B4" w:rsidP="000C38E2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      </w:r>
          </w:p>
          <w:p w:rsidR="004938B4" w:rsidRPr="00F12BFE" w:rsidRDefault="004938B4" w:rsidP="000C38E2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10)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:rsidR="004938B4" w:rsidRPr="00F12BFE" w:rsidRDefault="004938B4" w:rsidP="000C38E2">
            <w:pPr>
              <w:jc w:val="both"/>
              <w:rPr>
                <w:b/>
                <w:sz w:val="22"/>
                <w:szCs w:val="22"/>
                <w:u w:val="single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Конкурс проводится по адресу:</w:t>
            </w:r>
            <w:r w:rsidR="000C38E2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>10</w:t>
            </w:r>
            <w:r w:rsidRPr="00F12BFE">
              <w:rPr>
                <w:sz w:val="22"/>
                <w:szCs w:val="22"/>
                <w:lang w:val="kk-KZ"/>
              </w:rPr>
              <w:t>0001</w:t>
            </w:r>
            <w:r w:rsidRPr="00F12BFE">
              <w:rPr>
                <w:sz w:val="22"/>
                <w:szCs w:val="22"/>
              </w:rPr>
              <w:t xml:space="preserve">, город </w:t>
            </w:r>
            <w:r w:rsidRPr="00F12BFE">
              <w:rPr>
                <w:sz w:val="22"/>
                <w:szCs w:val="22"/>
                <w:lang w:val="kk-KZ"/>
              </w:rPr>
              <w:t>Караганда</w:t>
            </w:r>
            <w:r w:rsidR="000C38E2">
              <w:rPr>
                <w:sz w:val="22"/>
                <w:szCs w:val="22"/>
              </w:rPr>
              <w:t>,</w:t>
            </w:r>
            <w:r w:rsidR="000C38E2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район</w:t>
            </w:r>
            <w:r w:rsidR="000C38E2">
              <w:rPr>
                <w:sz w:val="22"/>
                <w:szCs w:val="22"/>
                <w:lang w:val="kk-KZ"/>
              </w:rPr>
              <w:t xml:space="preserve"> Алихана Бокейхана</w:t>
            </w:r>
            <w:r w:rsidRPr="00F12BFE">
              <w:rPr>
                <w:sz w:val="22"/>
                <w:szCs w:val="22"/>
                <w:lang w:val="kk-KZ"/>
              </w:rPr>
              <w:t xml:space="preserve">, улица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</w:t>
            </w:r>
            <w:r w:rsidR="000C38E2">
              <w:rPr>
                <w:sz w:val="22"/>
                <w:szCs w:val="22"/>
                <w:lang w:val="kk-KZ"/>
              </w:rPr>
              <w:t xml:space="preserve"> КГУ</w:t>
            </w:r>
            <w:r w:rsidRPr="00F12BFE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  <w:lang w:val="kk-KZ"/>
              </w:rPr>
              <w:t>Основная средняя школа  №56</w:t>
            </w:r>
            <w:r w:rsidRPr="00F12BFE">
              <w:rPr>
                <w:sz w:val="22"/>
                <w:szCs w:val="22"/>
                <w:lang w:val="kk-KZ"/>
              </w:rPr>
              <w:t xml:space="preserve">» </w:t>
            </w:r>
            <w:r w:rsidRPr="00F12BFE">
              <w:rPr>
                <w:sz w:val="22"/>
                <w:szCs w:val="22"/>
              </w:rPr>
              <w:t xml:space="preserve"> отдела образования Караганды управления образования Карагандинской области, </w:t>
            </w:r>
            <w:r w:rsidRPr="00F12BFE">
              <w:rPr>
                <w:sz w:val="22"/>
                <w:szCs w:val="22"/>
                <w:lang w:val="kk-KZ"/>
              </w:rPr>
              <w:t xml:space="preserve">контактный </w:t>
            </w:r>
            <w:r w:rsidRPr="00F12BFE">
              <w:rPr>
                <w:sz w:val="22"/>
                <w:szCs w:val="22"/>
              </w:rPr>
              <w:t>телефон: 8(721</w:t>
            </w:r>
            <w:r w:rsidRPr="00F12BFE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sz w:val="22"/>
                <w:szCs w:val="22"/>
                <w:lang w:val="kk-KZ"/>
              </w:rPr>
              <w:t>, электронный адрес: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sch56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4938B4" w:rsidRDefault="004938B4" w:rsidP="000C38E2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F12BFE">
              <w:rPr>
                <w:sz w:val="22"/>
                <w:szCs w:val="22"/>
              </w:rPr>
              <w:t>.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 xml:space="preserve">Прием документов </w:t>
            </w:r>
            <w:proofErr w:type="gramStart"/>
            <w:r w:rsidRPr="00F12BFE">
              <w:rPr>
                <w:sz w:val="22"/>
                <w:szCs w:val="22"/>
                <w:lang w:val="kk-KZ"/>
              </w:rPr>
              <w:t>по</w:t>
            </w:r>
            <w:proofErr w:type="gramEnd"/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>осуществляется с 09.00 часов до 16:00 часов с перерывом на обед с 13.00 часов до 14.00 часов.</w:t>
            </w:r>
          </w:p>
          <w:p w:rsidR="000C38E2" w:rsidRPr="000C38E2" w:rsidRDefault="000C38E2" w:rsidP="00C671BF">
            <w:pPr>
              <w:rPr>
                <w:sz w:val="22"/>
                <w:szCs w:val="22"/>
                <w:lang w:val="kk-KZ"/>
              </w:rPr>
            </w:pPr>
          </w:p>
          <w:p w:rsidR="004938B4" w:rsidRPr="00F12BFE" w:rsidRDefault="004938B4" w:rsidP="00C671BF">
            <w:pPr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начала приема документов: </w:t>
            </w:r>
            <w:r w:rsidR="00F12257">
              <w:rPr>
                <w:b/>
                <w:sz w:val="22"/>
                <w:szCs w:val="22"/>
                <w:lang w:val="kk-KZ"/>
              </w:rPr>
              <w:t>22</w:t>
            </w:r>
            <w:r w:rsidR="000C38E2">
              <w:rPr>
                <w:b/>
                <w:sz w:val="22"/>
                <w:szCs w:val="22"/>
              </w:rPr>
              <w:t>.1</w:t>
            </w:r>
            <w:r w:rsidR="000C38E2">
              <w:rPr>
                <w:b/>
                <w:sz w:val="22"/>
                <w:szCs w:val="22"/>
                <w:lang w:val="kk-KZ"/>
              </w:rPr>
              <w:t>1</w:t>
            </w:r>
            <w:r w:rsidR="00F92FC9">
              <w:rPr>
                <w:b/>
                <w:sz w:val="22"/>
                <w:szCs w:val="22"/>
              </w:rPr>
              <w:t>.</w:t>
            </w:r>
            <w:r w:rsidRPr="00F12BFE">
              <w:rPr>
                <w:b/>
                <w:sz w:val="22"/>
                <w:szCs w:val="22"/>
              </w:rPr>
              <w:t>202</w:t>
            </w:r>
            <w:r w:rsidR="00CD5959">
              <w:rPr>
                <w:b/>
                <w:sz w:val="22"/>
                <w:szCs w:val="22"/>
                <w:lang w:val="kk-KZ"/>
              </w:rPr>
              <w:t>3</w:t>
            </w:r>
            <w:r w:rsidRPr="00F12BFE">
              <w:rPr>
                <w:b/>
                <w:sz w:val="22"/>
                <w:szCs w:val="22"/>
              </w:rPr>
              <w:t>г., 09.00ч.</w:t>
            </w:r>
            <w:r w:rsidR="000C38E2">
              <w:rPr>
                <w:b/>
                <w:sz w:val="22"/>
                <w:szCs w:val="22"/>
                <w:lang w:val="kk-KZ"/>
              </w:rPr>
              <w:t>-16</w:t>
            </w:r>
            <w:r w:rsidRPr="00F12BFE">
              <w:rPr>
                <w:b/>
                <w:sz w:val="22"/>
                <w:szCs w:val="22"/>
                <w:lang w:val="kk-KZ"/>
              </w:rPr>
              <w:t>.00ч.</w:t>
            </w:r>
          </w:p>
          <w:p w:rsidR="004938B4" w:rsidRPr="00F12BFE" w:rsidRDefault="004938B4" w:rsidP="00C671BF">
            <w:pPr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окончания приема документов: </w:t>
            </w:r>
            <w:r w:rsidR="00F12257">
              <w:rPr>
                <w:b/>
                <w:sz w:val="22"/>
                <w:szCs w:val="22"/>
                <w:lang w:val="kk-KZ"/>
              </w:rPr>
              <w:t>30</w:t>
            </w:r>
            <w:bookmarkStart w:id="0" w:name="_GoBack"/>
            <w:bookmarkEnd w:id="0"/>
            <w:r w:rsidR="000C38E2">
              <w:rPr>
                <w:b/>
                <w:sz w:val="22"/>
                <w:szCs w:val="22"/>
                <w:lang w:val="kk-KZ"/>
              </w:rPr>
              <w:t>.11.2023г., 16</w:t>
            </w:r>
            <w:r w:rsidR="00142F3C">
              <w:rPr>
                <w:b/>
                <w:sz w:val="22"/>
                <w:szCs w:val="22"/>
                <w:lang w:val="kk-KZ"/>
              </w:rPr>
              <w:t xml:space="preserve">.00ч. </w:t>
            </w:r>
          </w:p>
        </w:tc>
      </w:tr>
    </w:tbl>
    <w:p w:rsidR="004938B4" w:rsidRPr="00CD5959" w:rsidRDefault="004938B4" w:rsidP="004938B4">
      <w:pPr>
        <w:rPr>
          <w:rFonts w:ascii="Times New Roman" w:hAnsi="Times New Roman" w:cs="Times New Roman"/>
        </w:rPr>
      </w:pPr>
    </w:p>
    <w:p w:rsidR="00B640F6" w:rsidRPr="004938B4" w:rsidRDefault="00B640F6">
      <w:pPr>
        <w:rPr>
          <w:lang w:val="kk-KZ"/>
        </w:rPr>
      </w:pPr>
    </w:p>
    <w:sectPr w:rsidR="00B640F6" w:rsidRPr="004938B4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B4"/>
    <w:rsid w:val="00062C0C"/>
    <w:rsid w:val="000C38E2"/>
    <w:rsid w:val="00142F3C"/>
    <w:rsid w:val="004938B4"/>
    <w:rsid w:val="004B4188"/>
    <w:rsid w:val="004C3A11"/>
    <w:rsid w:val="00647A34"/>
    <w:rsid w:val="007B50B1"/>
    <w:rsid w:val="00A44A77"/>
    <w:rsid w:val="00A77943"/>
    <w:rsid w:val="00B640F6"/>
    <w:rsid w:val="00CD5959"/>
    <w:rsid w:val="00DF7724"/>
    <w:rsid w:val="00E75212"/>
    <w:rsid w:val="00F12257"/>
    <w:rsid w:val="00F538C3"/>
    <w:rsid w:val="00F9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2031</Words>
  <Characters>11582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Windows User</cp:lastModifiedBy>
  <cp:revision>12</cp:revision>
  <dcterms:created xsi:type="dcterms:W3CDTF">2023-10-13T07:53:00Z</dcterms:created>
  <dcterms:modified xsi:type="dcterms:W3CDTF">2023-11-22T04:18:00Z</dcterms:modified>
</cp:coreProperties>
</file>